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1026" w:type="dxa"/>
        <w:shd w:val="clear" w:color="auto" w:fill="FFCC99"/>
        <w:tblLayout w:type="fixed"/>
        <w:tblLook w:val="04A0" w:firstRow="1" w:lastRow="0" w:firstColumn="1" w:lastColumn="0" w:noHBand="0" w:noVBand="1"/>
      </w:tblPr>
      <w:tblGrid>
        <w:gridCol w:w="1223"/>
        <w:gridCol w:w="2179"/>
        <w:gridCol w:w="3261"/>
        <w:gridCol w:w="2268"/>
        <w:gridCol w:w="708"/>
        <w:gridCol w:w="1276"/>
      </w:tblGrid>
      <w:tr w:rsidR="00EF2F38" w14:paraId="7919BE40" w14:textId="77777777" w:rsidTr="007D0798">
        <w:tc>
          <w:tcPr>
            <w:tcW w:w="1223" w:type="dxa"/>
            <w:tcBorders>
              <w:bottom w:val="single" w:sz="4" w:space="0" w:color="auto"/>
            </w:tcBorders>
            <w:shd w:val="clear" w:color="auto" w:fill="FFCC99"/>
          </w:tcPr>
          <w:p w14:paraId="552441E0" w14:textId="77777777" w:rsidR="00A538EE" w:rsidRPr="007D0798" w:rsidRDefault="00A538EE" w:rsidP="00A538E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0798">
              <w:rPr>
                <w:b/>
                <w:sz w:val="20"/>
                <w:szCs w:val="20"/>
                <w:lang w:eastAsia="ja-JP"/>
              </w:rPr>
              <w:t xml:space="preserve">Reg. </w:t>
            </w:r>
            <w:proofErr w:type="spellStart"/>
            <w:r w:rsidRPr="007D0798">
              <w:rPr>
                <w:rFonts w:ascii="í=hÔˇøæ…—" w:hAnsi="í=hÔˇøæ…—" w:cs="í=hÔˇøæ…—"/>
                <w:b/>
                <w:sz w:val="20"/>
                <w:szCs w:val="20"/>
                <w:lang w:eastAsia="ja-JP"/>
              </w:rPr>
              <w:t>Číslo</w:t>
            </w:r>
            <w:proofErr w:type="spellEnd"/>
            <w:r w:rsidRPr="007D0798">
              <w:rPr>
                <w:rFonts w:ascii="í=hÔˇøæ…—" w:hAnsi="í=hÔˇøæ…—" w:cs="í=hÔˇøæ…—"/>
                <w:b/>
                <w:sz w:val="20"/>
                <w:szCs w:val="20"/>
                <w:lang w:eastAsia="ja-JP"/>
              </w:rPr>
              <w:t xml:space="preserve"> </w:t>
            </w:r>
          </w:p>
          <w:p w14:paraId="6B0016BF" w14:textId="77777777" w:rsidR="00A538EE" w:rsidRPr="007D0798" w:rsidRDefault="00A538EE" w:rsidP="00A538EE">
            <w:pPr>
              <w:rPr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FFCC99"/>
          </w:tcPr>
          <w:p w14:paraId="7D759E8F" w14:textId="77777777" w:rsidR="00A538EE" w:rsidRPr="007D0798" w:rsidRDefault="00A538EE" w:rsidP="00A538EE">
            <w:pPr>
              <w:rPr>
                <w:b/>
                <w:sz w:val="20"/>
                <w:szCs w:val="20"/>
              </w:rPr>
            </w:pPr>
            <w:proofErr w:type="spellStart"/>
            <w:r w:rsidRPr="007D0798">
              <w:rPr>
                <w:b/>
                <w:sz w:val="20"/>
                <w:szCs w:val="20"/>
                <w:lang w:eastAsia="ja-JP"/>
              </w:rPr>
              <w:t>Navrhovatel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CC99"/>
          </w:tcPr>
          <w:p w14:paraId="2450D9D9" w14:textId="77777777" w:rsidR="00A538EE" w:rsidRPr="007D0798" w:rsidRDefault="00A538EE" w:rsidP="00A538E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D0798">
              <w:rPr>
                <w:rFonts w:ascii="í=hÔˇøæ…—" w:hAnsi="í=hÔˇøæ…—" w:cs="í=hÔˇøæ…—"/>
                <w:b/>
                <w:sz w:val="20"/>
                <w:szCs w:val="20"/>
                <w:lang w:eastAsia="ja-JP"/>
              </w:rPr>
              <w:t>Název</w:t>
            </w:r>
            <w:proofErr w:type="spellEnd"/>
            <w:r w:rsidRPr="007D0798">
              <w:rPr>
                <w:rFonts w:ascii="í=hÔˇøæ…—" w:hAnsi="í=hÔˇøæ…—" w:cs="í=hÔˇøæ…—"/>
                <w:b/>
                <w:sz w:val="20"/>
                <w:szCs w:val="20"/>
                <w:lang w:eastAsia="ja-JP"/>
              </w:rPr>
              <w:t xml:space="preserve"> </w:t>
            </w:r>
          </w:p>
          <w:p w14:paraId="4CC22416" w14:textId="77777777" w:rsidR="00A538EE" w:rsidRPr="007D0798" w:rsidRDefault="00A538EE" w:rsidP="00A538E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C99"/>
          </w:tcPr>
          <w:p w14:paraId="4EEF3A0E" w14:textId="77777777" w:rsidR="00A538EE" w:rsidRPr="007D0798" w:rsidRDefault="00A538EE" w:rsidP="00A538EE">
            <w:pPr>
              <w:widowControl w:val="0"/>
              <w:autoSpaceDE w:val="0"/>
              <w:autoSpaceDN w:val="0"/>
              <w:adjustRightInd w:val="0"/>
              <w:rPr>
                <w:rFonts w:ascii="í=hÔˇøæ…—" w:hAnsi="í=hÔˇøæ…—" w:cs="í=hÔˇøæ…—"/>
                <w:b/>
                <w:sz w:val="20"/>
                <w:szCs w:val="20"/>
                <w:lang w:eastAsia="ja-JP"/>
              </w:rPr>
            </w:pPr>
            <w:proofErr w:type="spellStart"/>
            <w:r w:rsidRPr="007D0798">
              <w:rPr>
                <w:b/>
                <w:sz w:val="20"/>
                <w:szCs w:val="20"/>
                <w:lang w:eastAsia="ja-JP"/>
              </w:rPr>
              <w:t>U</w:t>
            </w:r>
            <w:r w:rsidRPr="007D0798">
              <w:rPr>
                <w:rFonts w:ascii="í=hÔˇøæ…—" w:hAnsi="í=hÔˇøæ…—" w:cs="í=hÔˇøæ…—"/>
                <w:b/>
                <w:sz w:val="20"/>
                <w:szCs w:val="20"/>
                <w:lang w:eastAsia="ja-JP"/>
              </w:rPr>
              <w:t>chazeč</w:t>
            </w:r>
            <w:proofErr w:type="spellEnd"/>
            <w:r w:rsidRPr="007D0798">
              <w:rPr>
                <w:rFonts w:ascii="í=hÔˇøæ…—" w:hAnsi="í=hÔˇøæ…—" w:cs="í=hÔˇøæ…—"/>
                <w:b/>
                <w:sz w:val="20"/>
                <w:szCs w:val="20"/>
                <w:lang w:eastAsia="ja-JP"/>
              </w:rPr>
              <w:t xml:space="preserve"> </w:t>
            </w:r>
          </w:p>
          <w:p w14:paraId="4A9311AA" w14:textId="77777777" w:rsidR="00A538EE" w:rsidRPr="007D0798" w:rsidRDefault="00A538EE" w:rsidP="00A538E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C99"/>
          </w:tcPr>
          <w:p w14:paraId="071973CA" w14:textId="77777777" w:rsidR="00A538EE" w:rsidRPr="007D0798" w:rsidRDefault="00A538EE" w:rsidP="00A538E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ja-JP"/>
              </w:rPr>
            </w:pPr>
            <w:proofErr w:type="spellStart"/>
            <w:r w:rsidRPr="007D0798">
              <w:rPr>
                <w:b/>
                <w:sz w:val="20"/>
                <w:szCs w:val="20"/>
                <w:lang w:eastAsia="ja-JP"/>
              </w:rPr>
              <w:t>Doba</w:t>
            </w:r>
            <w:proofErr w:type="spellEnd"/>
          </w:p>
          <w:p w14:paraId="767BB55E" w14:textId="77777777" w:rsidR="00A538EE" w:rsidRPr="007D0798" w:rsidRDefault="00A538EE" w:rsidP="00A538E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99"/>
          </w:tcPr>
          <w:p w14:paraId="02E9BEB4" w14:textId="77777777" w:rsidR="00A538EE" w:rsidRPr="007D0798" w:rsidRDefault="00A538EE" w:rsidP="00A538EE">
            <w:pPr>
              <w:widowControl w:val="0"/>
              <w:autoSpaceDE w:val="0"/>
              <w:autoSpaceDN w:val="0"/>
              <w:adjustRightInd w:val="0"/>
              <w:rPr>
                <w:rFonts w:ascii="í=hÔˇøæ…—" w:hAnsi="í=hÔˇøæ…—" w:cs="í=hÔˇøæ…—"/>
                <w:b/>
                <w:sz w:val="20"/>
                <w:szCs w:val="20"/>
                <w:lang w:eastAsia="ja-JP"/>
              </w:rPr>
            </w:pPr>
            <w:proofErr w:type="spellStart"/>
            <w:r w:rsidRPr="007D0798">
              <w:rPr>
                <w:rFonts w:ascii="í=hÔˇøæ…—" w:hAnsi="í=hÔˇøæ…—" w:cs="í=hÔˇøæ…—"/>
                <w:b/>
                <w:sz w:val="20"/>
                <w:szCs w:val="20"/>
                <w:lang w:eastAsia="ja-JP"/>
              </w:rPr>
              <w:t>Partnerská</w:t>
            </w:r>
            <w:proofErr w:type="spellEnd"/>
          </w:p>
          <w:p w14:paraId="5C45B410" w14:textId="77777777" w:rsidR="00A538EE" w:rsidRPr="007D0798" w:rsidRDefault="00A538EE" w:rsidP="00A538E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D0798">
              <w:rPr>
                <w:b/>
                <w:sz w:val="20"/>
                <w:szCs w:val="20"/>
                <w:lang w:eastAsia="ja-JP"/>
              </w:rPr>
              <w:t>organizace</w:t>
            </w:r>
            <w:proofErr w:type="spellEnd"/>
            <w:proofErr w:type="gramEnd"/>
          </w:p>
        </w:tc>
      </w:tr>
      <w:tr w:rsidR="00EF2F38" w14:paraId="7C4B3597" w14:textId="77777777" w:rsidTr="007D0798">
        <w:tc>
          <w:tcPr>
            <w:tcW w:w="1223" w:type="dxa"/>
            <w:shd w:val="clear" w:color="auto" w:fill="FEE4D4"/>
          </w:tcPr>
          <w:p w14:paraId="6BA4986E" w14:textId="77777777" w:rsidR="00A538EE" w:rsidRPr="007D0798" w:rsidRDefault="00A538EE" w:rsidP="00EF2F38">
            <w:pPr>
              <w:rPr>
                <w:sz w:val="20"/>
                <w:szCs w:val="20"/>
              </w:rPr>
            </w:pPr>
            <w:r w:rsidRPr="007D0798">
              <w:rPr>
                <w:sz w:val="20"/>
                <w:szCs w:val="20"/>
                <w:lang w:eastAsia="ja-JP"/>
              </w:rPr>
              <w:t xml:space="preserve">17-00393J </w:t>
            </w:r>
          </w:p>
        </w:tc>
        <w:tc>
          <w:tcPr>
            <w:tcW w:w="2179" w:type="dxa"/>
            <w:shd w:val="clear" w:color="auto" w:fill="FEE4D4"/>
          </w:tcPr>
          <w:p w14:paraId="2478A57B" w14:textId="77777777" w:rsidR="00A538EE" w:rsidRPr="007D0798" w:rsidRDefault="00A538EE" w:rsidP="00EF2F38">
            <w:pPr>
              <w:rPr>
                <w:sz w:val="20"/>
                <w:szCs w:val="20"/>
              </w:rPr>
            </w:pPr>
            <w:proofErr w:type="gramStart"/>
            <w:r w:rsidRPr="007D0798">
              <w:rPr>
                <w:rFonts w:ascii="*AhÔˇøæ…—" w:hAnsi="*AhÔˇøæ…—" w:cs="*AhÔˇøæ…—"/>
                <w:sz w:val="20"/>
                <w:szCs w:val="20"/>
                <w:lang w:eastAsia="ja-JP"/>
              </w:rPr>
              <w:t>prof</w:t>
            </w:r>
            <w:proofErr w:type="gramEnd"/>
            <w:r w:rsidRPr="007D0798">
              <w:rPr>
                <w:rFonts w:ascii="*AhÔˇøæ…—" w:hAnsi="*AhÔˇøæ…—" w:cs="*AhÔˇøæ…—"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D0798">
              <w:rPr>
                <w:rFonts w:ascii="*AhÔˇøæ…—" w:hAnsi="*AhÔˇøæ…—" w:cs="*AhÔˇøæ…—"/>
                <w:sz w:val="20"/>
                <w:szCs w:val="20"/>
                <w:lang w:eastAsia="ja-JP"/>
              </w:rPr>
              <w:t>RNDr</w:t>
            </w:r>
            <w:proofErr w:type="spellEnd"/>
            <w:r w:rsidRPr="007D0798">
              <w:rPr>
                <w:rFonts w:ascii="*AhÔˇøæ…—" w:hAnsi="*AhÔˇøæ…—" w:cs="*AhÔˇøæ…—"/>
                <w:sz w:val="20"/>
                <w:szCs w:val="20"/>
                <w:lang w:eastAsia="ja-JP"/>
              </w:rPr>
              <w:t xml:space="preserve">. Viktor </w:t>
            </w:r>
            <w:proofErr w:type="spellStart"/>
            <w:r w:rsidRPr="007D0798">
              <w:rPr>
                <w:rFonts w:ascii="*AhÔˇøæ…—" w:hAnsi="*AhÔˇøæ…—" w:cs="*AhÔˇøæ…—"/>
                <w:sz w:val="20"/>
                <w:szCs w:val="20"/>
                <w:lang w:eastAsia="ja-JP"/>
              </w:rPr>
              <w:t>Beneš</w:t>
            </w:r>
            <w:proofErr w:type="spellEnd"/>
            <w:r w:rsidRPr="007D0798">
              <w:rPr>
                <w:rFonts w:ascii="*AhÔˇøæ…—" w:hAnsi="*AhÔˇøæ…—" w:cs="*AhÔˇøæ…—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7D0798">
              <w:rPr>
                <w:rFonts w:ascii="*AhÔˇøæ…—" w:hAnsi="*AhÔˇøæ…—" w:cs="*AhÔˇøæ…—"/>
                <w:sz w:val="20"/>
                <w:szCs w:val="20"/>
                <w:lang w:eastAsia="ja-JP"/>
              </w:rPr>
              <w:t>DrSc</w:t>
            </w:r>
            <w:proofErr w:type="spellEnd"/>
            <w:r w:rsidRPr="007D0798">
              <w:rPr>
                <w:rFonts w:ascii="*AhÔˇøæ…—" w:hAnsi="*AhÔˇøæ…—" w:cs="*AhÔˇøæ…—"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3261" w:type="dxa"/>
            <w:shd w:val="clear" w:color="auto" w:fill="FEE4D4"/>
          </w:tcPr>
          <w:p w14:paraId="43711A5A" w14:textId="77777777" w:rsidR="00A538EE" w:rsidRPr="007D0798" w:rsidRDefault="00A538EE" w:rsidP="00EF2F38">
            <w:pPr>
              <w:rPr>
                <w:sz w:val="20"/>
                <w:szCs w:val="20"/>
              </w:rPr>
            </w:pPr>
            <w:proofErr w:type="spellStart"/>
            <w:r w:rsidRPr="007D0798">
              <w:rPr>
                <w:rFonts w:ascii="*AhÔˇøæ…—" w:hAnsi="*AhÔˇøæ…—" w:cs="*AhÔˇøæ…—"/>
                <w:sz w:val="20"/>
                <w:szCs w:val="20"/>
                <w:lang w:eastAsia="ja-JP"/>
              </w:rPr>
              <w:t>Parametrická</w:t>
            </w:r>
            <w:proofErr w:type="spellEnd"/>
            <w:r w:rsidRPr="007D0798">
              <w:rPr>
                <w:rFonts w:ascii="*AhÔˇøæ…—" w:hAnsi="*AhÔˇøæ…—" w:cs="*AhÔˇøæ…—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D0798">
              <w:rPr>
                <w:rFonts w:ascii="*AhÔˇøæ…—" w:hAnsi="*AhÔˇøæ…—" w:cs="*AhÔˇøæ…—"/>
                <w:sz w:val="20"/>
                <w:szCs w:val="20"/>
                <w:lang w:eastAsia="ja-JP"/>
              </w:rPr>
              <w:t>reprezentace</w:t>
            </w:r>
            <w:proofErr w:type="spellEnd"/>
            <w:r w:rsidRPr="007D0798">
              <w:rPr>
                <w:rFonts w:ascii="*AhÔˇøæ…—" w:hAnsi="*AhÔˇøæ…—" w:cs="*AhÔˇøæ…—"/>
                <w:sz w:val="20"/>
                <w:szCs w:val="20"/>
                <w:lang w:eastAsia="ja-JP"/>
              </w:rPr>
              <w:t xml:space="preserve"> a </w:t>
            </w:r>
            <w:proofErr w:type="spellStart"/>
            <w:r w:rsidRPr="007D0798">
              <w:rPr>
                <w:rFonts w:ascii="*AhÔˇøæ…—" w:hAnsi="*AhÔˇøæ…—" w:cs="*AhÔˇøæ…—"/>
                <w:sz w:val="20"/>
                <w:szCs w:val="20"/>
                <w:lang w:eastAsia="ja-JP"/>
              </w:rPr>
              <w:t>stochastické</w:t>
            </w:r>
            <w:proofErr w:type="spellEnd"/>
            <w:r w:rsidRPr="007D0798">
              <w:rPr>
                <w:rFonts w:ascii="*AhÔˇøæ…—" w:hAnsi="*AhÔˇøæ…—" w:cs="*AhÔˇøæ…—"/>
                <w:sz w:val="20"/>
                <w:szCs w:val="20"/>
                <w:lang w:eastAsia="ja-JP"/>
              </w:rPr>
              <w:t xml:space="preserve"> 3D </w:t>
            </w:r>
            <w:proofErr w:type="spellStart"/>
            <w:r w:rsidRPr="007D0798">
              <w:rPr>
                <w:rFonts w:ascii="*AhÔˇøæ…—" w:hAnsi="*AhÔˇøæ…—" w:cs="*AhÔˇøæ…—"/>
                <w:sz w:val="20"/>
                <w:szCs w:val="20"/>
                <w:lang w:eastAsia="ja-JP"/>
              </w:rPr>
              <w:t>modelování</w:t>
            </w:r>
            <w:proofErr w:type="spellEnd"/>
            <w:r w:rsidRPr="007D0798">
              <w:rPr>
                <w:rFonts w:ascii="*AhÔˇøæ…—" w:hAnsi="*AhÔˇøæ…—" w:cs="*AhÔˇøæ…—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D0798">
              <w:rPr>
                <w:rFonts w:ascii="*AhÔˇøæ…—" w:hAnsi="*AhÔˇøæ…—" w:cs="*AhÔˇøæ…—"/>
                <w:sz w:val="20"/>
                <w:szCs w:val="20"/>
                <w:lang w:eastAsia="ja-JP"/>
              </w:rPr>
              <w:t>mikrostruktury</w:t>
            </w:r>
            <w:proofErr w:type="spellEnd"/>
            <w:r w:rsidRPr="007D0798">
              <w:rPr>
                <w:rFonts w:ascii="*AhÔˇøæ…—" w:hAnsi="*AhÔˇøæ…—" w:cs="*AhÔˇøæ…—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D0798">
              <w:rPr>
                <w:rFonts w:ascii="*AhÔˇøæ…—" w:hAnsi="*AhÔˇøæ…—" w:cs="*AhÔˇøæ…—"/>
                <w:sz w:val="20"/>
                <w:szCs w:val="20"/>
                <w:lang w:eastAsia="ja-JP"/>
              </w:rPr>
              <w:t>zrn</w:t>
            </w:r>
            <w:proofErr w:type="spellEnd"/>
            <w:r w:rsidRPr="007D0798">
              <w:rPr>
                <w:rFonts w:ascii="*AhÔˇøæ…—" w:hAnsi="*AhÔˇøæ…—" w:cs="*AhÔˇøæ…—"/>
                <w:sz w:val="20"/>
                <w:szCs w:val="20"/>
                <w:lang w:eastAsia="ja-JP"/>
              </w:rPr>
              <w:t xml:space="preserve"> </w:t>
            </w:r>
            <w:r w:rsidR="00EF2F38" w:rsidRPr="007D0798">
              <w:rPr>
                <w:rFonts w:ascii="*AhÔˇøæ…—" w:hAnsi="*AhÔˇøæ…—" w:cs="*AhÔˇøæ…—"/>
                <w:sz w:val="20"/>
                <w:szCs w:val="20"/>
                <w:lang w:eastAsia="ja-JP"/>
              </w:rPr>
              <w:t>...</w:t>
            </w:r>
          </w:p>
        </w:tc>
        <w:tc>
          <w:tcPr>
            <w:tcW w:w="2268" w:type="dxa"/>
            <w:shd w:val="clear" w:color="auto" w:fill="FEE4D4"/>
          </w:tcPr>
          <w:p w14:paraId="650CD126" w14:textId="77777777" w:rsidR="00A538EE" w:rsidRPr="007D0798" w:rsidRDefault="00A538EE" w:rsidP="00A538EE">
            <w:pPr>
              <w:rPr>
                <w:sz w:val="20"/>
                <w:szCs w:val="20"/>
              </w:rPr>
            </w:pPr>
            <w:proofErr w:type="spellStart"/>
            <w:r w:rsidRPr="007D0798">
              <w:rPr>
                <w:sz w:val="20"/>
                <w:szCs w:val="20"/>
                <w:lang w:eastAsia="ja-JP"/>
              </w:rPr>
              <w:t>Univerzita</w:t>
            </w:r>
            <w:proofErr w:type="spellEnd"/>
            <w:r w:rsidRPr="007D0798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D0798">
              <w:rPr>
                <w:sz w:val="20"/>
                <w:szCs w:val="20"/>
                <w:lang w:eastAsia="ja-JP"/>
              </w:rPr>
              <w:t>Karlova</w:t>
            </w:r>
            <w:proofErr w:type="spellEnd"/>
            <w:r w:rsidRPr="007D0798">
              <w:rPr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7D0798">
              <w:rPr>
                <w:sz w:val="20"/>
                <w:szCs w:val="20"/>
                <w:lang w:eastAsia="ja-JP"/>
              </w:rPr>
              <w:t>Matematicko-</w:t>
            </w:r>
            <w:r w:rsidRPr="007D0798">
              <w:rPr>
                <w:rFonts w:ascii="*AhÔˇøæ…—" w:hAnsi="*AhÔˇøæ…—" w:cs="*AhÔˇøæ…—"/>
                <w:sz w:val="20"/>
                <w:szCs w:val="20"/>
                <w:lang w:eastAsia="ja-JP"/>
              </w:rPr>
              <w:t>fyzikální</w:t>
            </w:r>
            <w:proofErr w:type="spellEnd"/>
            <w:r w:rsidRPr="007D0798">
              <w:rPr>
                <w:rFonts w:ascii="*AhÔˇøæ…—" w:hAnsi="*AhÔˇøæ…—" w:cs="*AhÔˇøæ…—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D0798">
              <w:rPr>
                <w:rFonts w:ascii="*AhÔˇøæ…—" w:hAnsi="*AhÔˇøæ…—" w:cs="*AhÔˇøæ…—"/>
                <w:sz w:val="20"/>
                <w:szCs w:val="20"/>
                <w:lang w:eastAsia="ja-JP"/>
              </w:rPr>
              <w:t>fakulta</w:t>
            </w:r>
            <w:proofErr w:type="spellEnd"/>
            <w:r w:rsidRPr="007D0798">
              <w:rPr>
                <w:rFonts w:ascii="*AhÔˇøæ…—" w:hAnsi="*AhÔˇøæ…—" w:cs="*AhÔˇøæ…—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708" w:type="dxa"/>
            <w:shd w:val="clear" w:color="auto" w:fill="FEE4D4"/>
          </w:tcPr>
          <w:p w14:paraId="37C09292" w14:textId="77777777" w:rsidR="00A538EE" w:rsidRPr="007D0798" w:rsidRDefault="00A538EE" w:rsidP="00A538EE">
            <w:pPr>
              <w:rPr>
                <w:sz w:val="20"/>
                <w:szCs w:val="20"/>
              </w:rPr>
            </w:pPr>
            <w:r w:rsidRPr="007D0798">
              <w:rPr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276" w:type="dxa"/>
            <w:shd w:val="clear" w:color="auto" w:fill="FEE4D4"/>
          </w:tcPr>
          <w:p w14:paraId="71C3B6DD" w14:textId="77777777" w:rsidR="00A538EE" w:rsidRPr="007D0798" w:rsidRDefault="00A538EE" w:rsidP="00A538EE">
            <w:pPr>
              <w:rPr>
                <w:sz w:val="20"/>
                <w:szCs w:val="20"/>
              </w:rPr>
            </w:pPr>
            <w:r w:rsidRPr="007D0798">
              <w:rPr>
                <w:sz w:val="20"/>
                <w:szCs w:val="20"/>
                <w:lang w:eastAsia="ja-JP"/>
              </w:rPr>
              <w:t>DFG</w:t>
            </w:r>
            <w:r w:rsidR="000C7E4B" w:rsidRPr="007D0798">
              <w:rPr>
                <w:sz w:val="20"/>
                <w:szCs w:val="20"/>
                <w:lang w:eastAsia="ja-JP"/>
              </w:rPr>
              <w:t xml:space="preserve"> (</w:t>
            </w:r>
            <w:proofErr w:type="spellStart"/>
            <w:r w:rsidR="000C7E4B" w:rsidRPr="007D0798">
              <w:rPr>
                <w:sz w:val="20"/>
                <w:szCs w:val="20"/>
                <w:lang w:eastAsia="ja-JP"/>
              </w:rPr>
              <w:t>Německo</w:t>
            </w:r>
            <w:proofErr w:type="spellEnd"/>
            <w:r w:rsidR="000C7E4B" w:rsidRPr="007D0798">
              <w:rPr>
                <w:sz w:val="20"/>
                <w:szCs w:val="20"/>
                <w:lang w:eastAsia="ja-JP"/>
              </w:rPr>
              <w:t>)</w:t>
            </w:r>
          </w:p>
        </w:tc>
      </w:tr>
      <w:tr w:rsidR="00EF2F38" w14:paraId="597DF831" w14:textId="77777777" w:rsidTr="007D0798">
        <w:tc>
          <w:tcPr>
            <w:tcW w:w="1223" w:type="dxa"/>
            <w:shd w:val="clear" w:color="auto" w:fill="FEE4D4"/>
          </w:tcPr>
          <w:p w14:paraId="6C53E50D" w14:textId="77777777" w:rsidR="00A538EE" w:rsidRPr="007D0798" w:rsidRDefault="00EF2F38" w:rsidP="00EF2F38">
            <w:pPr>
              <w:rPr>
                <w:sz w:val="20"/>
                <w:szCs w:val="20"/>
              </w:rPr>
            </w:pPr>
            <w:r w:rsidRPr="007D0798">
              <w:rPr>
                <w:sz w:val="20"/>
                <w:szCs w:val="20"/>
                <w:lang w:eastAsia="ja-JP"/>
              </w:rPr>
              <w:t xml:space="preserve">17-00719J </w:t>
            </w:r>
          </w:p>
        </w:tc>
        <w:tc>
          <w:tcPr>
            <w:tcW w:w="2179" w:type="dxa"/>
            <w:shd w:val="clear" w:color="auto" w:fill="FEE4D4"/>
          </w:tcPr>
          <w:p w14:paraId="69872605" w14:textId="77777777" w:rsidR="00A538EE" w:rsidRPr="007D0798" w:rsidRDefault="00EF2F38" w:rsidP="00EF2F38">
            <w:pPr>
              <w:rPr>
                <w:sz w:val="20"/>
                <w:szCs w:val="20"/>
              </w:rPr>
            </w:pPr>
            <w:proofErr w:type="spellStart"/>
            <w:r w:rsidRPr="007D0798">
              <w:rPr>
                <w:sz w:val="20"/>
                <w:szCs w:val="20"/>
                <w:lang w:eastAsia="ja-JP"/>
              </w:rPr>
              <w:t>RNDr</w:t>
            </w:r>
            <w:proofErr w:type="spellEnd"/>
            <w:r w:rsidRPr="007D0798">
              <w:rPr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D0798">
              <w:rPr>
                <w:sz w:val="20"/>
                <w:szCs w:val="20"/>
                <w:lang w:eastAsia="ja-JP"/>
              </w:rPr>
              <w:t>Jakub</w:t>
            </w:r>
            <w:proofErr w:type="spellEnd"/>
            <w:r w:rsidRPr="007D0798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D0798">
              <w:rPr>
                <w:sz w:val="20"/>
                <w:szCs w:val="20"/>
                <w:lang w:eastAsia="ja-JP"/>
              </w:rPr>
              <w:t>Prokop</w:t>
            </w:r>
            <w:proofErr w:type="spellEnd"/>
            <w:r w:rsidRPr="007D0798">
              <w:rPr>
                <w:sz w:val="20"/>
                <w:szCs w:val="20"/>
                <w:lang w:eastAsia="ja-JP"/>
              </w:rPr>
              <w:t xml:space="preserve">, Ph.D. </w:t>
            </w:r>
          </w:p>
        </w:tc>
        <w:tc>
          <w:tcPr>
            <w:tcW w:w="3261" w:type="dxa"/>
            <w:shd w:val="clear" w:color="auto" w:fill="FEE4D4"/>
          </w:tcPr>
          <w:p w14:paraId="00CA893A" w14:textId="77777777" w:rsidR="00A538EE" w:rsidRPr="007D0798" w:rsidRDefault="00EF2F38" w:rsidP="00EF2F38">
            <w:pPr>
              <w:rPr>
                <w:sz w:val="20"/>
                <w:szCs w:val="20"/>
              </w:rPr>
            </w:pPr>
            <w:proofErr w:type="spellStart"/>
            <w:r w:rsidRPr="007D0798">
              <w:rPr>
                <w:rFonts w:ascii="±PhÔˇøæ…—" w:hAnsi="±PhÔˇøæ…—" w:cs="±PhÔˇøæ…—"/>
                <w:sz w:val="20"/>
                <w:szCs w:val="20"/>
                <w:lang w:eastAsia="ja-JP"/>
              </w:rPr>
              <w:t>Klíčové</w:t>
            </w:r>
            <w:proofErr w:type="spellEnd"/>
            <w:r w:rsidRPr="007D0798">
              <w:rPr>
                <w:rFonts w:ascii="±PhÔˇøæ…—" w:hAnsi="±PhÔˇøæ…—" w:cs="±PhÔˇøæ…—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D0798">
              <w:rPr>
                <w:rFonts w:ascii="±PhÔˇøæ…—" w:hAnsi="±PhÔˇøæ…—" w:cs="±PhÔˇøæ…—"/>
                <w:sz w:val="20"/>
                <w:szCs w:val="20"/>
                <w:lang w:eastAsia="ja-JP"/>
              </w:rPr>
              <w:t>události</w:t>
            </w:r>
            <w:proofErr w:type="spellEnd"/>
            <w:r w:rsidRPr="007D0798">
              <w:rPr>
                <w:rFonts w:ascii="±PhÔˇøæ…—" w:hAnsi="±PhÔˇøæ…—" w:cs="±PhÔˇøæ…—"/>
                <w:sz w:val="20"/>
                <w:szCs w:val="20"/>
                <w:lang w:eastAsia="ja-JP"/>
              </w:rPr>
              <w:t xml:space="preserve"> v </w:t>
            </w:r>
            <w:proofErr w:type="spellStart"/>
            <w:r w:rsidRPr="007D0798">
              <w:rPr>
                <w:rFonts w:ascii="±PhÔˇøæ…—" w:hAnsi="±PhÔˇøæ…—" w:cs="±PhÔˇøæ…—"/>
                <w:sz w:val="20"/>
                <w:szCs w:val="20"/>
                <w:lang w:eastAsia="ja-JP"/>
              </w:rPr>
              <w:t>evoluci</w:t>
            </w:r>
            <w:proofErr w:type="spellEnd"/>
            <w:r w:rsidRPr="007D0798">
              <w:rPr>
                <w:rFonts w:ascii="±PhÔˇøæ…—" w:hAnsi="±PhÔˇøæ…—" w:cs="±PhÔˇøæ…—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D0798">
              <w:rPr>
                <w:rFonts w:ascii="±PhÔˇøæ…—" w:hAnsi="±PhÔˇøæ…—" w:cs="±PhÔˇøæ…—"/>
                <w:sz w:val="20"/>
                <w:szCs w:val="20"/>
                <w:lang w:eastAsia="ja-JP"/>
              </w:rPr>
              <w:t>hmyzu</w:t>
            </w:r>
            <w:proofErr w:type="spellEnd"/>
            <w:r w:rsidRPr="007D0798">
              <w:rPr>
                <w:rFonts w:ascii="±PhÔˇøæ…—" w:hAnsi="±PhÔˇøæ…—" w:cs="±PhÔˇøæ…—"/>
                <w:sz w:val="20"/>
                <w:szCs w:val="20"/>
                <w:lang w:eastAsia="ja-JP"/>
              </w:rPr>
              <w:t xml:space="preserve">: </w:t>
            </w:r>
            <w:proofErr w:type="spellStart"/>
            <w:r w:rsidRPr="007D0798">
              <w:rPr>
                <w:rFonts w:ascii="±PhÔˇøæ…—" w:hAnsi="±PhÔˇøæ…—" w:cs="±PhÔˇøæ…—"/>
                <w:sz w:val="20"/>
                <w:szCs w:val="20"/>
                <w:lang w:eastAsia="ja-JP"/>
              </w:rPr>
              <w:t>kritické</w:t>
            </w:r>
            <w:proofErr w:type="spellEnd"/>
            <w:r w:rsidRPr="007D0798">
              <w:rPr>
                <w:rFonts w:ascii="±PhÔˇøæ…—" w:hAnsi="±PhÔˇøæ…—" w:cs="±PhÔˇøæ…—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D0798">
              <w:rPr>
                <w:rFonts w:ascii="±PhÔˇøæ…—" w:hAnsi="±PhÔˇøæ…—" w:cs="±PhÔˇøæ…—"/>
                <w:sz w:val="20"/>
                <w:szCs w:val="20"/>
                <w:lang w:eastAsia="ja-JP"/>
              </w:rPr>
              <w:t>zhodnocení</w:t>
            </w:r>
            <w:proofErr w:type="spellEnd"/>
            <w:r w:rsidRPr="007D0798">
              <w:rPr>
                <w:rFonts w:ascii="±PhÔˇøæ…—" w:hAnsi="±PhÔˇøæ…—" w:cs="±PhÔˇøæ…—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D0798">
              <w:rPr>
                <w:rFonts w:ascii="±PhÔˇøæ…—" w:hAnsi="±PhÔˇøæ…—" w:cs="±PhÔˇøæ…—"/>
                <w:sz w:val="20"/>
                <w:szCs w:val="20"/>
                <w:lang w:eastAsia="ja-JP"/>
              </w:rPr>
              <w:t>protichůdných</w:t>
            </w:r>
            <w:proofErr w:type="spellEnd"/>
            <w:r w:rsidRPr="007D0798">
              <w:rPr>
                <w:rFonts w:ascii="±PhÔˇøæ…—" w:hAnsi="±PhÔˇøæ…—" w:cs="±PhÔˇøæ…—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D0798">
              <w:rPr>
                <w:rFonts w:ascii="±PhÔˇøæ…—" w:hAnsi="±PhÔˇøæ…—" w:cs="±PhÔˇøæ…—"/>
                <w:sz w:val="20"/>
                <w:szCs w:val="20"/>
                <w:lang w:eastAsia="ja-JP"/>
              </w:rPr>
              <w:t>teorií</w:t>
            </w:r>
            <w:proofErr w:type="spellEnd"/>
            <w:r w:rsidRPr="007D0798">
              <w:rPr>
                <w:rFonts w:ascii="±PhÔˇøæ…—" w:hAnsi="±PhÔˇøæ…—" w:cs="±PhÔˇøæ…—"/>
                <w:sz w:val="20"/>
                <w:szCs w:val="20"/>
                <w:lang w:eastAsia="ja-JP"/>
              </w:rPr>
              <w:t xml:space="preserve"> ... </w:t>
            </w:r>
          </w:p>
        </w:tc>
        <w:tc>
          <w:tcPr>
            <w:tcW w:w="2268" w:type="dxa"/>
            <w:shd w:val="clear" w:color="auto" w:fill="FEE4D4"/>
          </w:tcPr>
          <w:p w14:paraId="74FF2FC3" w14:textId="77777777" w:rsidR="00A538EE" w:rsidRPr="007D0798" w:rsidRDefault="00EF2F38" w:rsidP="00EF2F38">
            <w:pPr>
              <w:rPr>
                <w:sz w:val="20"/>
                <w:szCs w:val="20"/>
              </w:rPr>
            </w:pPr>
            <w:proofErr w:type="spellStart"/>
            <w:r w:rsidRPr="007D0798">
              <w:rPr>
                <w:rFonts w:ascii="±PhÔˇøæ…—" w:hAnsi="±PhÔˇøæ…—" w:cs="±PhÔˇøæ…—"/>
                <w:sz w:val="20"/>
                <w:szCs w:val="20"/>
                <w:lang w:eastAsia="ja-JP"/>
              </w:rPr>
              <w:t>Univerzita</w:t>
            </w:r>
            <w:proofErr w:type="spellEnd"/>
            <w:r w:rsidRPr="007D0798">
              <w:rPr>
                <w:rFonts w:ascii="±PhÔˇøæ…—" w:hAnsi="±PhÔˇøæ…—" w:cs="±PhÔˇøæ…—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D0798">
              <w:rPr>
                <w:rFonts w:ascii="±PhÔˇøæ…—" w:hAnsi="±PhÔˇøæ…—" w:cs="±PhÔˇøæ…—"/>
                <w:sz w:val="20"/>
                <w:szCs w:val="20"/>
                <w:lang w:eastAsia="ja-JP"/>
              </w:rPr>
              <w:t>Karlova</w:t>
            </w:r>
            <w:proofErr w:type="spellEnd"/>
            <w:r w:rsidRPr="007D0798">
              <w:rPr>
                <w:rFonts w:ascii="±PhÔˇøæ…—" w:hAnsi="±PhÔˇøæ…—" w:cs="±PhÔˇøæ…—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7D0798">
              <w:rPr>
                <w:rFonts w:ascii="±PhÔˇøæ…—" w:hAnsi="±PhÔˇøæ…—" w:cs="±PhÔˇøæ…—"/>
                <w:sz w:val="20"/>
                <w:szCs w:val="20"/>
                <w:lang w:eastAsia="ja-JP"/>
              </w:rPr>
              <w:t>Přírodovědecká</w:t>
            </w:r>
            <w:proofErr w:type="spellEnd"/>
            <w:r w:rsidRPr="007D0798">
              <w:rPr>
                <w:rFonts w:ascii="±PhÔˇøæ…—" w:hAnsi="±PhÔˇøæ…—" w:cs="±PhÔˇøæ…—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D0798">
              <w:rPr>
                <w:rFonts w:ascii="±PhÔˇøæ…—" w:hAnsi="±PhÔˇøæ…—" w:cs="±PhÔˇøæ…—"/>
                <w:sz w:val="20"/>
                <w:szCs w:val="20"/>
                <w:lang w:eastAsia="ja-JP"/>
              </w:rPr>
              <w:t>fakulta</w:t>
            </w:r>
            <w:proofErr w:type="spellEnd"/>
          </w:p>
        </w:tc>
        <w:tc>
          <w:tcPr>
            <w:tcW w:w="708" w:type="dxa"/>
            <w:shd w:val="clear" w:color="auto" w:fill="FEE4D4"/>
          </w:tcPr>
          <w:p w14:paraId="7CD846CC" w14:textId="77777777" w:rsidR="00A538EE" w:rsidRPr="007D0798" w:rsidRDefault="00EF2F38" w:rsidP="00A538EE">
            <w:pPr>
              <w:rPr>
                <w:sz w:val="20"/>
                <w:szCs w:val="20"/>
              </w:rPr>
            </w:pPr>
            <w:r w:rsidRPr="007D079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EE4D4"/>
          </w:tcPr>
          <w:p w14:paraId="1020E856" w14:textId="77777777" w:rsidR="00A538EE" w:rsidRPr="007D0798" w:rsidRDefault="000C7E4B" w:rsidP="00A538EE">
            <w:pPr>
              <w:rPr>
                <w:sz w:val="20"/>
                <w:szCs w:val="20"/>
              </w:rPr>
            </w:pPr>
            <w:r w:rsidRPr="007D0798">
              <w:rPr>
                <w:sz w:val="20"/>
                <w:szCs w:val="20"/>
                <w:lang w:eastAsia="ja-JP"/>
              </w:rPr>
              <w:t>DFG (</w:t>
            </w:r>
            <w:proofErr w:type="spellStart"/>
            <w:r w:rsidRPr="007D0798">
              <w:rPr>
                <w:sz w:val="20"/>
                <w:szCs w:val="20"/>
                <w:lang w:eastAsia="ja-JP"/>
              </w:rPr>
              <w:t>Německo</w:t>
            </w:r>
            <w:proofErr w:type="spellEnd"/>
            <w:r w:rsidRPr="007D0798">
              <w:rPr>
                <w:sz w:val="20"/>
                <w:szCs w:val="20"/>
                <w:lang w:eastAsia="ja-JP"/>
              </w:rPr>
              <w:t>)</w:t>
            </w:r>
          </w:p>
        </w:tc>
      </w:tr>
      <w:tr w:rsidR="00EF2F38" w14:paraId="7C164E3E" w14:textId="77777777" w:rsidTr="007D0798">
        <w:tc>
          <w:tcPr>
            <w:tcW w:w="1223" w:type="dxa"/>
            <w:shd w:val="clear" w:color="auto" w:fill="FEE4D4"/>
          </w:tcPr>
          <w:p w14:paraId="50A75E8B" w14:textId="77777777" w:rsidR="00A538EE" w:rsidRPr="007D0798" w:rsidRDefault="000C7E4B" w:rsidP="000C7E4B">
            <w:pPr>
              <w:rPr>
                <w:sz w:val="20"/>
                <w:szCs w:val="20"/>
              </w:rPr>
            </w:pPr>
            <w:r w:rsidRPr="007D0798">
              <w:rPr>
                <w:sz w:val="20"/>
                <w:szCs w:val="20"/>
                <w:lang w:eastAsia="ja-JP"/>
              </w:rPr>
              <w:t xml:space="preserve">17-04925J </w:t>
            </w:r>
          </w:p>
        </w:tc>
        <w:tc>
          <w:tcPr>
            <w:tcW w:w="2179" w:type="dxa"/>
            <w:shd w:val="clear" w:color="auto" w:fill="FEE4D4"/>
          </w:tcPr>
          <w:p w14:paraId="3FE2E62B" w14:textId="77777777" w:rsidR="00A538EE" w:rsidRPr="007D0798" w:rsidRDefault="000C7E4B" w:rsidP="000C7E4B">
            <w:pPr>
              <w:rPr>
                <w:sz w:val="20"/>
                <w:szCs w:val="20"/>
              </w:rPr>
            </w:pPr>
            <w:proofErr w:type="gramStart"/>
            <w:r w:rsidRPr="007D0798">
              <w:rPr>
                <w:rFonts w:ascii="B¥≈'68Ôˇøæ…—" w:hAnsi="B¥≈'68Ôˇøæ…—" w:cs="B¥≈'68Ôˇøæ…—"/>
                <w:sz w:val="20"/>
                <w:szCs w:val="20"/>
                <w:lang w:eastAsia="ja-JP"/>
              </w:rPr>
              <w:t>doc</w:t>
            </w:r>
            <w:proofErr w:type="gramEnd"/>
            <w:r w:rsidRPr="007D0798">
              <w:rPr>
                <w:rFonts w:ascii="B¥≈'68Ôˇøæ…—" w:hAnsi="B¥≈'68Ôˇøæ…—" w:cs="B¥≈'68Ôˇøæ…—"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D0798">
              <w:rPr>
                <w:rFonts w:ascii="B¥≈'68Ôˇøæ…—" w:hAnsi="B¥≈'68Ôˇøæ…—" w:cs="B¥≈'68Ôˇøæ…—"/>
                <w:sz w:val="20"/>
                <w:szCs w:val="20"/>
                <w:lang w:eastAsia="ja-JP"/>
              </w:rPr>
              <w:t>RNDr</w:t>
            </w:r>
            <w:proofErr w:type="spellEnd"/>
            <w:r w:rsidRPr="007D0798">
              <w:rPr>
                <w:rFonts w:ascii="B¥≈'68Ôˇøæ…—" w:hAnsi="B¥≈'68Ôˇøæ…—" w:cs="B¥≈'68Ôˇøæ…—"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D0798">
              <w:rPr>
                <w:rFonts w:ascii="B¥≈'68Ôˇøæ…—" w:hAnsi="B¥≈'68Ôˇøæ…—" w:cs="B¥≈'68Ôˇøæ…—"/>
                <w:sz w:val="20"/>
                <w:szCs w:val="20"/>
                <w:lang w:eastAsia="ja-JP"/>
              </w:rPr>
              <w:t>Pavel</w:t>
            </w:r>
            <w:proofErr w:type="spellEnd"/>
            <w:r w:rsidRPr="007D0798">
              <w:rPr>
                <w:rFonts w:ascii="B¥≈'68Ôˇøæ…—" w:hAnsi="B¥≈'68Ôˇøæ…—" w:cs="B¥≈'68Ôˇøæ…—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D0798">
              <w:rPr>
                <w:rFonts w:ascii="B¥≈'68Ôˇøæ…—" w:hAnsi="B¥≈'68Ôˇøæ…—" w:cs="B¥≈'68Ôˇøæ…—"/>
                <w:sz w:val="20"/>
                <w:szCs w:val="20"/>
                <w:lang w:eastAsia="ja-JP"/>
              </w:rPr>
              <w:t>Javorsky</w:t>
            </w:r>
            <w:proofErr w:type="spellEnd"/>
            <w:r w:rsidRPr="007D0798">
              <w:rPr>
                <w:rFonts w:ascii="B¥≈'68Ôˇøæ…—" w:hAnsi="B¥≈'68Ôˇøæ…—" w:cs="B¥≈'68Ôˇøæ…—"/>
                <w:sz w:val="20"/>
                <w:szCs w:val="20"/>
                <w:lang w:eastAsia="ja-JP"/>
              </w:rPr>
              <w:t xml:space="preserve">́, Ph.D. </w:t>
            </w:r>
          </w:p>
        </w:tc>
        <w:tc>
          <w:tcPr>
            <w:tcW w:w="3261" w:type="dxa"/>
            <w:shd w:val="clear" w:color="auto" w:fill="FEE4D4"/>
          </w:tcPr>
          <w:p w14:paraId="7EA4DA22" w14:textId="77777777" w:rsidR="00A538EE" w:rsidRPr="007D0798" w:rsidRDefault="000C7E4B" w:rsidP="000C7E4B">
            <w:pPr>
              <w:rPr>
                <w:sz w:val="20"/>
                <w:szCs w:val="20"/>
              </w:rPr>
            </w:pPr>
            <w:proofErr w:type="spellStart"/>
            <w:r w:rsidRPr="007D0798">
              <w:rPr>
                <w:rFonts w:ascii="B¥≈'68Ôˇøæ…—" w:hAnsi="B¥≈'68Ôˇøæ…—" w:cs="B¥≈'68Ôˇøæ…—"/>
                <w:sz w:val="20"/>
                <w:szCs w:val="20"/>
                <w:lang w:eastAsia="ja-JP"/>
              </w:rPr>
              <w:t>Multikomponentní</w:t>
            </w:r>
            <w:proofErr w:type="spellEnd"/>
            <w:r w:rsidRPr="007D0798">
              <w:rPr>
                <w:rFonts w:ascii="B¥≈'68Ôˇøæ…—" w:hAnsi="B¥≈'68Ôˇøæ…—" w:cs="B¥≈'68Ôˇøæ…—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D0798">
              <w:rPr>
                <w:rFonts w:ascii="B¥≈'68Ôˇøæ…—" w:hAnsi="B¥≈'68Ôˇøæ…—" w:cs="B¥≈'68Ôˇøæ…—"/>
                <w:sz w:val="20"/>
                <w:szCs w:val="20"/>
                <w:lang w:eastAsia="ja-JP"/>
              </w:rPr>
              <w:t>korelace</w:t>
            </w:r>
            <w:proofErr w:type="spellEnd"/>
            <w:r w:rsidRPr="007D0798">
              <w:rPr>
                <w:rFonts w:ascii="B¥≈'68Ôˇøæ…—" w:hAnsi="B¥≈'68Ôˇøæ…—" w:cs="B¥≈'68Ôˇøæ…—"/>
                <w:sz w:val="20"/>
                <w:szCs w:val="20"/>
                <w:lang w:eastAsia="ja-JP"/>
              </w:rPr>
              <w:t xml:space="preserve"> v </w:t>
            </w:r>
            <w:proofErr w:type="spellStart"/>
            <w:r w:rsidRPr="007D0798">
              <w:rPr>
                <w:rFonts w:ascii="B¥≈'68Ôˇøæ…—" w:hAnsi="B¥≈'68Ôˇøæ…—" w:cs="B¥≈'68Ôˇøæ…—"/>
                <w:sz w:val="20"/>
                <w:szCs w:val="20"/>
                <w:lang w:eastAsia="ja-JP"/>
              </w:rPr>
              <w:t>necentrosymetrických</w:t>
            </w:r>
            <w:proofErr w:type="spellEnd"/>
            <w:r w:rsidRPr="007D0798">
              <w:rPr>
                <w:rFonts w:ascii="B¥≈'68Ôˇøæ…—" w:hAnsi="B¥≈'68Ôˇøæ…—" w:cs="B¥≈'68Ôˇøæ…—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D0798">
              <w:rPr>
                <w:rFonts w:ascii="B¥≈'68Ôˇøæ…—" w:hAnsi="B¥≈'68Ôˇøæ…—" w:cs="B¥≈'68Ôˇøæ…—"/>
                <w:sz w:val="20"/>
                <w:szCs w:val="20"/>
                <w:lang w:eastAsia="ja-JP"/>
              </w:rPr>
              <w:t>sloučeninách</w:t>
            </w:r>
            <w:proofErr w:type="spellEnd"/>
            <w:r w:rsidRPr="007D0798">
              <w:rPr>
                <w:rFonts w:ascii="B¥≈'68Ôˇøæ…—" w:hAnsi="B¥≈'68Ôˇøæ…—" w:cs="B¥≈'68Ôˇøæ…—"/>
                <w:sz w:val="20"/>
                <w:szCs w:val="20"/>
                <w:lang w:eastAsia="ja-JP"/>
              </w:rPr>
              <w:t xml:space="preserve"> s f</w:t>
            </w:r>
            <w:r w:rsidRPr="007D0798">
              <w:rPr>
                <w:sz w:val="20"/>
                <w:szCs w:val="20"/>
                <w:lang w:eastAsia="ja-JP"/>
              </w:rPr>
              <w:t>-</w:t>
            </w:r>
            <w:proofErr w:type="spellStart"/>
            <w:r w:rsidRPr="007D0798">
              <w:rPr>
                <w:sz w:val="20"/>
                <w:szCs w:val="20"/>
                <w:lang w:eastAsia="ja-JP"/>
              </w:rPr>
              <w:t>elektrony</w:t>
            </w:r>
            <w:proofErr w:type="spellEnd"/>
            <w:r w:rsidRPr="007D0798">
              <w:rPr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2268" w:type="dxa"/>
            <w:shd w:val="clear" w:color="auto" w:fill="FEE4D4"/>
          </w:tcPr>
          <w:p w14:paraId="15513461" w14:textId="77777777" w:rsidR="00A538EE" w:rsidRPr="007D0798" w:rsidRDefault="000C7E4B" w:rsidP="00A538EE">
            <w:pPr>
              <w:rPr>
                <w:sz w:val="20"/>
                <w:szCs w:val="20"/>
              </w:rPr>
            </w:pPr>
            <w:proofErr w:type="spellStart"/>
            <w:r w:rsidRPr="007D0798">
              <w:rPr>
                <w:sz w:val="20"/>
                <w:szCs w:val="20"/>
                <w:lang w:eastAsia="ja-JP"/>
              </w:rPr>
              <w:t>Univerzita</w:t>
            </w:r>
            <w:proofErr w:type="spellEnd"/>
            <w:r w:rsidRPr="007D0798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D0798">
              <w:rPr>
                <w:sz w:val="20"/>
                <w:szCs w:val="20"/>
                <w:lang w:eastAsia="ja-JP"/>
              </w:rPr>
              <w:t>Karlova</w:t>
            </w:r>
            <w:proofErr w:type="spellEnd"/>
            <w:r w:rsidRPr="007D0798">
              <w:rPr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7D0798">
              <w:rPr>
                <w:sz w:val="20"/>
                <w:szCs w:val="20"/>
                <w:lang w:eastAsia="ja-JP"/>
              </w:rPr>
              <w:t>Matematicko-</w:t>
            </w:r>
            <w:r w:rsidRPr="007D0798">
              <w:rPr>
                <w:rFonts w:ascii="B¥≈'68Ôˇøæ…—" w:hAnsi="B¥≈'68Ôˇøæ…—" w:cs="B¥≈'68Ôˇøæ…—"/>
                <w:sz w:val="20"/>
                <w:szCs w:val="20"/>
                <w:lang w:eastAsia="ja-JP"/>
              </w:rPr>
              <w:t>fyzikální</w:t>
            </w:r>
            <w:proofErr w:type="spellEnd"/>
            <w:r w:rsidRPr="007D0798">
              <w:rPr>
                <w:rFonts w:ascii="B¥≈'68Ôˇøæ…—" w:hAnsi="B¥≈'68Ôˇøæ…—" w:cs="B¥≈'68Ôˇøæ…—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D0798">
              <w:rPr>
                <w:rFonts w:ascii="B¥≈'68Ôˇøæ…—" w:hAnsi="B¥≈'68Ôˇøæ…—" w:cs="B¥≈'68Ôˇøæ…—"/>
                <w:sz w:val="20"/>
                <w:szCs w:val="20"/>
                <w:lang w:eastAsia="ja-JP"/>
              </w:rPr>
              <w:t>fakulta</w:t>
            </w:r>
            <w:proofErr w:type="spellEnd"/>
          </w:p>
        </w:tc>
        <w:tc>
          <w:tcPr>
            <w:tcW w:w="708" w:type="dxa"/>
            <w:shd w:val="clear" w:color="auto" w:fill="FEE4D4"/>
          </w:tcPr>
          <w:p w14:paraId="6753219C" w14:textId="77777777" w:rsidR="00A538EE" w:rsidRPr="007D0798" w:rsidRDefault="00EF2F38" w:rsidP="00A538EE">
            <w:pPr>
              <w:rPr>
                <w:sz w:val="20"/>
                <w:szCs w:val="20"/>
              </w:rPr>
            </w:pPr>
            <w:r w:rsidRPr="007D079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EE4D4"/>
          </w:tcPr>
          <w:p w14:paraId="7B3D5C99" w14:textId="77777777" w:rsidR="00A538EE" w:rsidRPr="007D0798" w:rsidRDefault="000C7E4B" w:rsidP="00A538EE">
            <w:pPr>
              <w:rPr>
                <w:sz w:val="20"/>
                <w:szCs w:val="20"/>
              </w:rPr>
            </w:pPr>
            <w:r w:rsidRPr="007D0798">
              <w:rPr>
                <w:sz w:val="20"/>
                <w:szCs w:val="20"/>
                <w:lang w:eastAsia="ja-JP"/>
              </w:rPr>
              <w:t>DFG (</w:t>
            </w:r>
            <w:proofErr w:type="spellStart"/>
            <w:r w:rsidRPr="007D0798">
              <w:rPr>
                <w:sz w:val="20"/>
                <w:szCs w:val="20"/>
                <w:lang w:eastAsia="ja-JP"/>
              </w:rPr>
              <w:t>Německo</w:t>
            </w:r>
            <w:proofErr w:type="spellEnd"/>
            <w:r w:rsidRPr="007D0798">
              <w:rPr>
                <w:sz w:val="20"/>
                <w:szCs w:val="20"/>
                <w:lang w:eastAsia="ja-JP"/>
              </w:rPr>
              <w:t>)</w:t>
            </w:r>
          </w:p>
        </w:tc>
      </w:tr>
      <w:tr w:rsidR="00EF2F38" w14:paraId="25A8662B" w14:textId="77777777" w:rsidTr="007D0798">
        <w:tc>
          <w:tcPr>
            <w:tcW w:w="1223" w:type="dxa"/>
            <w:shd w:val="clear" w:color="auto" w:fill="FEE4D4"/>
          </w:tcPr>
          <w:p w14:paraId="7EC499AE" w14:textId="77777777" w:rsidR="00A538EE" w:rsidRPr="007D0798" w:rsidRDefault="000C7E4B" w:rsidP="000C7E4B">
            <w:pPr>
              <w:rPr>
                <w:sz w:val="20"/>
                <w:szCs w:val="20"/>
              </w:rPr>
            </w:pPr>
            <w:r w:rsidRPr="007D0798">
              <w:rPr>
                <w:sz w:val="20"/>
                <w:szCs w:val="20"/>
                <w:lang w:eastAsia="ja-JP"/>
              </w:rPr>
              <w:t xml:space="preserve">17-20684J </w:t>
            </w:r>
          </w:p>
        </w:tc>
        <w:tc>
          <w:tcPr>
            <w:tcW w:w="2179" w:type="dxa"/>
            <w:shd w:val="clear" w:color="auto" w:fill="FEE4D4"/>
          </w:tcPr>
          <w:p w14:paraId="57489D79" w14:textId="77777777" w:rsidR="00A538EE" w:rsidRPr="007D0798" w:rsidRDefault="000C7E4B" w:rsidP="000C7E4B">
            <w:pPr>
              <w:rPr>
                <w:sz w:val="20"/>
                <w:szCs w:val="20"/>
              </w:rPr>
            </w:pPr>
            <w:proofErr w:type="gramStart"/>
            <w:r w:rsidRPr="007D0798">
              <w:rPr>
                <w:rFonts w:ascii="a≈'16hÔˇøæ…—" w:hAnsi="a≈'16hÔˇøæ…—" w:cs="a≈'16hÔˇøæ…—"/>
                <w:sz w:val="20"/>
                <w:szCs w:val="20"/>
                <w:lang w:eastAsia="ja-JP"/>
              </w:rPr>
              <w:t>prof</w:t>
            </w:r>
            <w:proofErr w:type="gramEnd"/>
            <w:r w:rsidRPr="007D0798">
              <w:rPr>
                <w:rFonts w:ascii="a≈'16hÔˇøæ…—" w:hAnsi="a≈'16hÔˇøæ…—" w:cs="a≈'16hÔˇøæ…—"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D0798">
              <w:rPr>
                <w:rFonts w:ascii="a≈'16hÔˇøæ…—" w:hAnsi="a≈'16hÔˇøæ…—" w:cs="a≈'16hÔˇøæ…—"/>
                <w:sz w:val="20"/>
                <w:szCs w:val="20"/>
                <w:lang w:eastAsia="ja-JP"/>
              </w:rPr>
              <w:t>RNDr</w:t>
            </w:r>
            <w:proofErr w:type="spellEnd"/>
            <w:r w:rsidRPr="007D0798">
              <w:rPr>
                <w:rFonts w:ascii="a≈'16hÔˇøæ…—" w:hAnsi="a≈'16hÔˇøæ…—" w:cs="a≈'16hÔˇøæ…—"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7D0798">
              <w:rPr>
                <w:rFonts w:ascii="a≈'16hÔˇøæ…—" w:hAnsi="a≈'16hÔˇøæ…—" w:cs="a≈'16hÔˇøæ…—"/>
                <w:sz w:val="20"/>
                <w:szCs w:val="20"/>
                <w:lang w:eastAsia="ja-JP"/>
              </w:rPr>
              <w:t>Miloš</w:t>
            </w:r>
            <w:proofErr w:type="spellEnd"/>
            <w:r w:rsidRPr="007D0798">
              <w:rPr>
                <w:rFonts w:ascii="a≈'16hÔˇøæ…—" w:hAnsi="a≈'16hÔˇøæ…—" w:cs="a≈'16hÔˇøæ…—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D0798">
              <w:rPr>
                <w:rFonts w:ascii="a≈'16hÔˇøæ…—" w:hAnsi="a≈'16hÔˇøæ…—" w:cs="a≈'16hÔˇøæ…—"/>
                <w:sz w:val="20"/>
                <w:szCs w:val="20"/>
                <w:lang w:eastAsia="ja-JP"/>
              </w:rPr>
              <w:t>Janeček</w:t>
            </w:r>
            <w:proofErr w:type="spellEnd"/>
            <w:r w:rsidRPr="007D0798">
              <w:rPr>
                <w:rFonts w:ascii="a≈'16hÔˇøæ…—" w:hAnsi="a≈'16hÔˇøæ…—" w:cs="a≈'16hÔˇøæ…—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7D0798">
              <w:rPr>
                <w:rFonts w:ascii="a≈'16hÔˇøæ…—" w:hAnsi="a≈'16hÔˇøæ…—" w:cs="a≈'16hÔˇøæ…—"/>
                <w:sz w:val="20"/>
                <w:szCs w:val="20"/>
                <w:lang w:eastAsia="ja-JP"/>
              </w:rPr>
              <w:t>CSc</w:t>
            </w:r>
            <w:proofErr w:type="spellEnd"/>
            <w:r w:rsidRPr="007D0798">
              <w:rPr>
                <w:rFonts w:ascii="a≈'16hÔˇøæ…—" w:hAnsi="a≈'16hÔˇøæ…—" w:cs="a≈'16hÔˇøæ…—"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3261" w:type="dxa"/>
            <w:shd w:val="clear" w:color="auto" w:fill="FEE4D4"/>
          </w:tcPr>
          <w:p w14:paraId="17CE0F24" w14:textId="77777777" w:rsidR="00A538EE" w:rsidRPr="007D0798" w:rsidRDefault="000C7E4B" w:rsidP="000C7E4B">
            <w:pPr>
              <w:rPr>
                <w:sz w:val="20"/>
                <w:szCs w:val="20"/>
              </w:rPr>
            </w:pPr>
            <w:proofErr w:type="spellStart"/>
            <w:r w:rsidRPr="007D0798">
              <w:rPr>
                <w:rFonts w:ascii="a≈'16hÔˇøæ…—" w:hAnsi="a≈'16hÔˇøæ…—" w:cs="a≈'16hÔˇøæ…—"/>
                <w:sz w:val="20"/>
                <w:szCs w:val="20"/>
                <w:lang w:eastAsia="ja-JP"/>
              </w:rPr>
              <w:t>Moderní</w:t>
            </w:r>
            <w:proofErr w:type="spellEnd"/>
            <w:r w:rsidRPr="007D0798">
              <w:rPr>
                <w:rFonts w:ascii="a≈'16hÔˇøæ…—" w:hAnsi="a≈'16hÔˇøæ…—" w:cs="a≈'16hÔˇøæ…—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D0798">
              <w:rPr>
                <w:rFonts w:ascii="a≈'16hÔˇøæ…—" w:hAnsi="a≈'16hÔˇøæ…—" w:cs="a≈'16hÔˇøæ…—"/>
                <w:sz w:val="20"/>
                <w:szCs w:val="20"/>
                <w:lang w:eastAsia="ja-JP"/>
              </w:rPr>
              <w:t>ultrajemnozrnné</w:t>
            </w:r>
            <w:proofErr w:type="spellEnd"/>
            <w:r w:rsidRPr="007D0798">
              <w:rPr>
                <w:rFonts w:ascii="a≈'16hÔˇøæ…—" w:hAnsi="a≈'16hÔˇøæ…—" w:cs="a≈'16hÔˇøæ…—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D0798">
              <w:rPr>
                <w:rFonts w:ascii="a≈'16hÔˇøæ…—" w:hAnsi="a≈'16hÔˇøæ…—" w:cs="a≈'16hÔˇøæ…—"/>
                <w:sz w:val="20"/>
                <w:szCs w:val="20"/>
                <w:lang w:eastAsia="ja-JP"/>
              </w:rPr>
              <w:t>materiály</w:t>
            </w:r>
            <w:proofErr w:type="spellEnd"/>
            <w:r w:rsidRPr="007D0798">
              <w:rPr>
                <w:rFonts w:ascii="a≈'16hÔˇøæ…—" w:hAnsi="a≈'16hÔˇøæ…—" w:cs="a≈'16hÔˇøæ…—"/>
                <w:sz w:val="20"/>
                <w:szCs w:val="20"/>
                <w:lang w:eastAsia="ja-JP"/>
              </w:rPr>
              <w:t xml:space="preserve"> pro </w:t>
            </w:r>
            <w:proofErr w:type="spellStart"/>
            <w:r w:rsidRPr="007D0798">
              <w:rPr>
                <w:rFonts w:ascii="a≈'16hÔˇøæ…—" w:hAnsi="a≈'16hÔˇøæ…—" w:cs="a≈'16hÔˇøæ…—"/>
                <w:sz w:val="20"/>
                <w:szCs w:val="20"/>
                <w:lang w:eastAsia="ja-JP"/>
              </w:rPr>
              <w:t>výrobu</w:t>
            </w:r>
            <w:proofErr w:type="spellEnd"/>
            <w:r w:rsidRPr="007D0798">
              <w:rPr>
                <w:rFonts w:ascii="a≈'16hÔˇøæ…—" w:hAnsi="a≈'16hÔˇøæ…—" w:cs="a≈'16hÔˇøæ…—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D0798">
              <w:rPr>
                <w:rFonts w:ascii="a≈'16hÔˇøæ…—" w:hAnsi="a≈'16hÔˇøæ…—" w:cs="a≈'16hÔˇøæ…—"/>
                <w:sz w:val="20"/>
                <w:szCs w:val="20"/>
                <w:lang w:eastAsia="ja-JP"/>
              </w:rPr>
              <w:t>mikrosoučástek</w:t>
            </w:r>
            <w:proofErr w:type="spellEnd"/>
            <w:r w:rsidRPr="007D0798">
              <w:rPr>
                <w:rFonts w:ascii="a≈'16hÔˇøæ…—" w:hAnsi="a≈'16hÔˇøæ…—" w:cs="a≈'16hÔˇøæ…—"/>
                <w:sz w:val="20"/>
                <w:szCs w:val="20"/>
                <w:lang w:eastAsia="ja-JP"/>
              </w:rPr>
              <w:t xml:space="preserve"> a pro </w:t>
            </w:r>
            <w:proofErr w:type="spellStart"/>
            <w:r w:rsidRPr="007D0798">
              <w:rPr>
                <w:rFonts w:ascii="a≈'16hÔˇøæ…—" w:hAnsi="a≈'16hÔˇøæ…—" w:cs="a≈'16hÔˇøæ…—"/>
                <w:sz w:val="20"/>
                <w:szCs w:val="20"/>
                <w:lang w:eastAsia="ja-JP"/>
              </w:rPr>
              <w:t>využití</w:t>
            </w:r>
            <w:proofErr w:type="spellEnd"/>
            <w:r w:rsidRPr="007D0798">
              <w:rPr>
                <w:rFonts w:ascii="a≈'16hÔˇøæ…—" w:hAnsi="a≈'16hÔˇøæ…—" w:cs="a≈'16hÔˇøæ…—"/>
                <w:sz w:val="20"/>
                <w:szCs w:val="20"/>
                <w:lang w:eastAsia="ja-JP"/>
              </w:rPr>
              <w:t xml:space="preserve"> v... </w:t>
            </w:r>
          </w:p>
        </w:tc>
        <w:tc>
          <w:tcPr>
            <w:tcW w:w="2268" w:type="dxa"/>
            <w:shd w:val="clear" w:color="auto" w:fill="FEE4D4"/>
          </w:tcPr>
          <w:p w14:paraId="572785EF" w14:textId="77777777" w:rsidR="00A538EE" w:rsidRPr="007D0798" w:rsidRDefault="000C7E4B" w:rsidP="00A538EE">
            <w:pPr>
              <w:rPr>
                <w:sz w:val="20"/>
                <w:szCs w:val="20"/>
              </w:rPr>
            </w:pPr>
            <w:proofErr w:type="spellStart"/>
            <w:r w:rsidRPr="007D0798">
              <w:rPr>
                <w:sz w:val="20"/>
                <w:szCs w:val="20"/>
                <w:lang w:eastAsia="ja-JP"/>
              </w:rPr>
              <w:t>Univerzita</w:t>
            </w:r>
            <w:proofErr w:type="spellEnd"/>
            <w:r w:rsidRPr="007D0798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D0798">
              <w:rPr>
                <w:sz w:val="20"/>
                <w:szCs w:val="20"/>
                <w:lang w:eastAsia="ja-JP"/>
              </w:rPr>
              <w:t>Karlova</w:t>
            </w:r>
            <w:proofErr w:type="spellEnd"/>
            <w:r w:rsidRPr="007D0798">
              <w:rPr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7D0798">
              <w:rPr>
                <w:sz w:val="20"/>
                <w:szCs w:val="20"/>
                <w:lang w:eastAsia="ja-JP"/>
              </w:rPr>
              <w:t>Matematicko-</w:t>
            </w:r>
            <w:r w:rsidRPr="007D0798">
              <w:rPr>
                <w:rFonts w:ascii="a≈'16hÔˇøæ…—" w:hAnsi="a≈'16hÔˇøæ…—" w:cs="a≈'16hÔˇøæ…—"/>
                <w:sz w:val="20"/>
                <w:szCs w:val="20"/>
                <w:lang w:eastAsia="ja-JP"/>
              </w:rPr>
              <w:t>fyzikální</w:t>
            </w:r>
            <w:proofErr w:type="spellEnd"/>
            <w:r w:rsidRPr="007D0798">
              <w:rPr>
                <w:rFonts w:ascii="a≈'16hÔˇøæ…—" w:hAnsi="a≈'16hÔˇøæ…—" w:cs="a≈'16hÔˇøæ…—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D0798">
              <w:rPr>
                <w:rFonts w:ascii="a≈'16hÔˇøæ…—" w:hAnsi="a≈'16hÔˇøæ…—" w:cs="a≈'16hÔˇøæ…—"/>
                <w:sz w:val="20"/>
                <w:szCs w:val="20"/>
                <w:lang w:eastAsia="ja-JP"/>
              </w:rPr>
              <w:t>fakulta</w:t>
            </w:r>
            <w:proofErr w:type="spellEnd"/>
          </w:p>
        </w:tc>
        <w:tc>
          <w:tcPr>
            <w:tcW w:w="708" w:type="dxa"/>
            <w:shd w:val="clear" w:color="auto" w:fill="FEE4D4"/>
          </w:tcPr>
          <w:p w14:paraId="224A01F6" w14:textId="77777777" w:rsidR="00A538EE" w:rsidRPr="007D0798" w:rsidRDefault="00EF2F38" w:rsidP="00A538EE">
            <w:pPr>
              <w:rPr>
                <w:sz w:val="20"/>
                <w:szCs w:val="20"/>
              </w:rPr>
            </w:pPr>
            <w:r w:rsidRPr="007D079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EE4D4"/>
          </w:tcPr>
          <w:p w14:paraId="0C39EF92" w14:textId="77777777" w:rsidR="00A538EE" w:rsidRPr="007D0798" w:rsidRDefault="000C7E4B" w:rsidP="00A538EE">
            <w:pPr>
              <w:rPr>
                <w:sz w:val="20"/>
                <w:szCs w:val="20"/>
              </w:rPr>
            </w:pPr>
            <w:r w:rsidRPr="007D0798">
              <w:rPr>
                <w:sz w:val="20"/>
                <w:szCs w:val="20"/>
              </w:rPr>
              <w:t>NRF (Korea)</w:t>
            </w:r>
          </w:p>
        </w:tc>
      </w:tr>
    </w:tbl>
    <w:p w14:paraId="486446F4" w14:textId="77777777" w:rsidR="00A538EE" w:rsidRPr="00A538EE" w:rsidRDefault="00A538EE" w:rsidP="00A538EE">
      <w:bookmarkStart w:id="0" w:name="_GoBack"/>
      <w:bookmarkEnd w:id="0"/>
    </w:p>
    <w:sectPr w:rsidR="00A538EE" w:rsidRPr="00A538EE" w:rsidSect="00A538EE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í=hÔˇøæ…—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*AhÔˇøæ…—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±PhÔˇøæ…—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¥≈'68Ôˇøæ…—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≈'16hÔˇøæ…—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EE"/>
    <w:rsid w:val="000C7E4B"/>
    <w:rsid w:val="007D0798"/>
    <w:rsid w:val="00A538EE"/>
    <w:rsid w:val="00EF2F38"/>
    <w:rsid w:val="00F2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9C4BD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Parakova</dc:creator>
  <cp:keywords/>
  <dc:description/>
  <cp:lastModifiedBy>Linda Parakova</cp:lastModifiedBy>
  <cp:revision>3</cp:revision>
  <dcterms:created xsi:type="dcterms:W3CDTF">2017-01-16T11:46:00Z</dcterms:created>
  <dcterms:modified xsi:type="dcterms:W3CDTF">2017-01-16T12:08:00Z</dcterms:modified>
</cp:coreProperties>
</file>